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69701D" Type="http://schemas.openxmlformats.org/officeDocument/2006/relationships/officeDocument" Target="/word/document.xml" /><Relationship Id="coreR3469701D" Type="http://schemas.openxmlformats.org/package/2006/relationships/metadata/core-properties" Target="/docProps/core.xml" /><Relationship Id="customR346970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27.10.2026 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Zpracovatel ryb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27.10.2026 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