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A8D8C" Type="http://schemas.openxmlformats.org/officeDocument/2006/relationships/officeDocument" Target="/word/document.xml" /><Relationship Id="coreR2FFA8D8C" Type="http://schemas.openxmlformats.org/package/2006/relationships/metadata/core-properties" Target="/docProps/core.xml" /><Relationship Id="customR2FFA8D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11.04.2017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http://katalog.nsp.cz/zdravotniPodminky.aspx?id_jp=102788).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se zbožím a materiálem,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