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1A5A8" Type="http://schemas.openxmlformats.org/officeDocument/2006/relationships/officeDocument" Target="/word/document.xml" /><Relationship Id="coreR4331A5A8" Type="http://schemas.openxmlformats.org/package/2006/relationships/metadata/core-properties" Target="/docProps/core.xml" /><Relationship Id="customR4331A5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6983"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29.10.2026 0:00:41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AF2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2AB7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0FDA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